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F7" w:rsidRDefault="001F6DF7" w:rsidP="001F6DF7">
      <w:pPr>
        <w:pStyle w:val="c1"/>
        <w:shd w:val="clear" w:color="auto" w:fill="FFFFFF"/>
        <w:spacing w:before="0" w:beforeAutospacing="0" w:after="0" w:afterAutospacing="0"/>
        <w:ind w:firstLine="168"/>
        <w:jc w:val="center"/>
        <w:rPr>
          <w:rStyle w:val="c0"/>
          <w:b/>
          <w:bCs/>
          <w:color w:val="C00000"/>
          <w:sz w:val="36"/>
          <w:szCs w:val="36"/>
        </w:rPr>
      </w:pPr>
      <w:r w:rsidRPr="001F6DF7">
        <w:rPr>
          <w:rStyle w:val="c0"/>
          <w:b/>
          <w:bCs/>
          <w:color w:val="C00000"/>
          <w:sz w:val="36"/>
          <w:szCs w:val="36"/>
        </w:rPr>
        <w:t xml:space="preserve">17 мая – Международный день </w:t>
      </w:r>
    </w:p>
    <w:p w:rsidR="001F6DF7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ind w:firstLine="168"/>
        <w:jc w:val="center"/>
        <w:rPr>
          <w:rStyle w:val="c0"/>
          <w:b/>
          <w:bCs/>
          <w:color w:val="C00000"/>
          <w:sz w:val="36"/>
          <w:szCs w:val="36"/>
        </w:rPr>
      </w:pPr>
      <w:r w:rsidRPr="001F6DF7">
        <w:rPr>
          <w:rStyle w:val="c0"/>
          <w:b/>
          <w:bCs/>
          <w:color w:val="C00000"/>
          <w:sz w:val="36"/>
          <w:szCs w:val="36"/>
        </w:rPr>
        <w:t>детского телефона доверия</w:t>
      </w:r>
    </w:p>
    <w:p w:rsidR="001F6DF7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ind w:firstLine="168"/>
        <w:jc w:val="center"/>
        <w:rPr>
          <w:rFonts w:ascii="Calibri" w:hAnsi="Calibri"/>
          <w:color w:val="000000"/>
          <w:sz w:val="36"/>
          <w:szCs w:val="36"/>
        </w:rPr>
      </w:pPr>
      <w:r w:rsidRPr="001F6DF7">
        <w:rPr>
          <w:rStyle w:val="c0"/>
          <w:b/>
          <w:bCs/>
          <w:color w:val="C00000"/>
          <w:sz w:val="36"/>
          <w:szCs w:val="36"/>
        </w:rPr>
        <w:t>8-800-2000-122</w:t>
      </w:r>
    </w:p>
    <w:p w:rsidR="001F6DF7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DF7">
        <w:rPr>
          <w:rStyle w:val="c0"/>
          <w:b/>
          <w:bCs/>
          <w:sz w:val="28"/>
          <w:szCs w:val="28"/>
        </w:rPr>
        <w:t xml:space="preserve">     </w:t>
      </w:r>
      <w:r w:rsidRPr="001F6DF7">
        <w:rPr>
          <w:rStyle w:val="c0"/>
          <w:b/>
          <w:bCs/>
          <w:sz w:val="28"/>
          <w:szCs w:val="28"/>
        </w:rPr>
        <w:t>17 мая в Российской Федерации будет отмечаться Международный день «Детского телефона доверия». Он пройдет под девизом «Дети говорят телефону доверия: «ДА!».</w:t>
      </w:r>
    </w:p>
    <w:p w:rsidR="001F6DF7" w:rsidRPr="001F6DF7" w:rsidRDefault="001F6DF7" w:rsidP="001F6DF7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F6DF7">
        <w:rPr>
          <w:sz w:val="28"/>
          <w:szCs w:val="28"/>
        </w:rPr>
        <w:t xml:space="preserve">     </w:t>
      </w:r>
      <w:r w:rsidRPr="001F6DF7">
        <w:rPr>
          <w:rStyle w:val="a4"/>
          <w:color w:val="000000"/>
          <w:sz w:val="28"/>
          <w:szCs w:val="28"/>
        </w:rPr>
        <w:t>Детский телефон доверия</w:t>
      </w:r>
      <w:r w:rsidRPr="001F6DF7">
        <w:rPr>
          <w:color w:val="000000"/>
          <w:sz w:val="28"/>
          <w:szCs w:val="28"/>
        </w:rPr>
        <w:t> – это посредник при разрешении конфликтов в детской среде, в детских учреждениях, с родителями, учителями, с окружающими людьми. Это один из элементов работы, который позволит сохранить семью, сделать ее более комфортной и для родителей, и для детей.</w:t>
      </w:r>
    </w:p>
    <w:p w:rsidR="001F6DF7" w:rsidRPr="001F6DF7" w:rsidRDefault="001F6DF7" w:rsidP="001F6DF7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F6DF7">
        <w:rPr>
          <w:color w:val="000000"/>
          <w:sz w:val="28"/>
          <w:szCs w:val="28"/>
        </w:rPr>
        <w:t>Если у вас возникла кризисная ситуация и вы не знаете куда можно обратиться, специалисты телефона  доверия помогут вам разобраться в себе, мобилизовать собственные ресурсы для выхода из кризисной ситуации, найти свою цель в жизни.</w:t>
      </w:r>
    </w:p>
    <w:p w:rsidR="001F6DF7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DF7">
        <w:rPr>
          <w:rStyle w:val="c0"/>
          <w:color w:val="000000"/>
          <w:sz w:val="28"/>
          <w:szCs w:val="28"/>
        </w:rPr>
        <w:t xml:space="preserve">     </w:t>
      </w:r>
      <w:r w:rsidRPr="001F6DF7">
        <w:rPr>
          <w:rStyle w:val="c0"/>
          <w:color w:val="000000"/>
          <w:sz w:val="28"/>
          <w:szCs w:val="28"/>
        </w:rPr>
        <w:t>С консультантом Телефона доверия можно поделиться любой проблемой, которая волнует ребенка, здесь его внимательно выслушают, окажут необходимую помощь и эмоциональную поддержку. Взгляды, которые высказывает абонент, не осуждают и не критикуют, это позволяет создать комфортные условия для разговора и эффективной работы с проблемой.</w:t>
      </w:r>
    </w:p>
    <w:p w:rsidR="001F6DF7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F6DF7">
        <w:rPr>
          <w:rStyle w:val="c0"/>
          <w:color w:val="000000"/>
          <w:sz w:val="28"/>
          <w:szCs w:val="28"/>
        </w:rPr>
        <w:t xml:space="preserve">     При обращении абоненты имеют право сохранить в тайне свое имя, местонахождение и любую другую информацию, а так же в любой момент прервать разговор. Они могут быть уверены, что содержание беседы не записывается и не разглашается.</w:t>
      </w:r>
    </w:p>
    <w:p w:rsidR="001F6DF7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Pr="001F6DF7">
        <w:rPr>
          <w:rStyle w:val="c0"/>
          <w:color w:val="000000"/>
          <w:sz w:val="28"/>
          <w:szCs w:val="28"/>
        </w:rPr>
        <w:t>Номер телефона легко запомнить</w:t>
      </w:r>
      <w:r w:rsidRPr="001F6DF7">
        <w:rPr>
          <w:rStyle w:val="c0"/>
          <w:b/>
          <w:bCs/>
          <w:color w:val="C00000"/>
          <w:sz w:val="28"/>
          <w:szCs w:val="28"/>
        </w:rPr>
        <w:t>: 8-800-2000-122</w:t>
      </w:r>
      <w:r w:rsidRPr="001F6DF7">
        <w:rPr>
          <w:rStyle w:val="c0"/>
          <w:color w:val="000000"/>
          <w:sz w:val="28"/>
          <w:szCs w:val="28"/>
        </w:rPr>
        <w:t>. Позвонить можно с любого стационарного или мобильного телефона бесплатно. Психологическую и информационную поддержку детям и родителям оказывают профессиональные психологи, прошедшие специальную подготовку.</w:t>
      </w:r>
    </w:p>
    <w:p w:rsidR="00CA37B1" w:rsidRPr="001F6DF7" w:rsidRDefault="001F6DF7" w:rsidP="001F6DF7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6DF7">
        <w:rPr>
          <w:rStyle w:val="c0"/>
          <w:color w:val="000000"/>
          <w:sz w:val="28"/>
          <w:szCs w:val="28"/>
        </w:rPr>
        <w:t xml:space="preserve">     </w:t>
      </w:r>
    </w:p>
    <w:p w:rsidR="001F6DF7" w:rsidRPr="001F6DF7" w:rsidRDefault="001F6DF7" w:rsidP="001F6D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6DF7" w:rsidRPr="001F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C4"/>
    <w:rsid w:val="001F6DF7"/>
    <w:rsid w:val="00CA37B1"/>
    <w:rsid w:val="00E7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DF7"/>
  </w:style>
  <w:style w:type="character" w:customStyle="1" w:styleId="apple-converted-space">
    <w:name w:val="apple-converted-space"/>
    <w:basedOn w:val="a0"/>
    <w:rsid w:val="001F6DF7"/>
  </w:style>
  <w:style w:type="paragraph" w:styleId="a3">
    <w:name w:val="Normal (Web)"/>
    <w:basedOn w:val="a"/>
    <w:uiPriority w:val="99"/>
    <w:unhideWhenUsed/>
    <w:rsid w:val="001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F6DF7"/>
  </w:style>
  <w:style w:type="character" w:customStyle="1" w:styleId="apple-converted-space">
    <w:name w:val="apple-converted-space"/>
    <w:basedOn w:val="a0"/>
    <w:rsid w:val="001F6DF7"/>
  </w:style>
  <w:style w:type="paragraph" w:styleId="a3">
    <w:name w:val="Normal (Web)"/>
    <w:basedOn w:val="a"/>
    <w:uiPriority w:val="99"/>
    <w:unhideWhenUsed/>
    <w:rsid w:val="001F6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>Romeo1994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2016-05-18T05:32:00Z</dcterms:created>
  <dcterms:modified xsi:type="dcterms:W3CDTF">2016-05-18T05:41:00Z</dcterms:modified>
</cp:coreProperties>
</file>